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60" w:rsidRPr="001570B7" w:rsidRDefault="00A70060" w:rsidP="003E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434" w:rsidRDefault="003E1434" w:rsidP="003E1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434" w:rsidRPr="004762BC" w:rsidRDefault="003E1434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2BC">
        <w:rPr>
          <w:rFonts w:ascii="Times New Roman" w:hAnsi="Times New Roman" w:cs="Times New Roman"/>
          <w:b/>
          <w:sz w:val="28"/>
          <w:szCs w:val="28"/>
        </w:rPr>
        <w:t xml:space="preserve">                         РЕПУБЛИКА СРБИЈА – АП ВОЈВОДИНА</w:t>
      </w:r>
    </w:p>
    <w:p w:rsidR="003E1434" w:rsidRPr="004762BC" w:rsidRDefault="003E1434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2BC">
        <w:rPr>
          <w:rFonts w:ascii="Times New Roman" w:hAnsi="Times New Roman" w:cs="Times New Roman"/>
          <w:b/>
          <w:sz w:val="28"/>
          <w:szCs w:val="28"/>
        </w:rPr>
        <w:t xml:space="preserve">                  ОПШТИНА ПЕЋИНЦИ – ОПШТИНСКА УПРАВА</w:t>
      </w:r>
    </w:p>
    <w:p w:rsidR="003E1434" w:rsidRPr="001570B7" w:rsidRDefault="003E1434" w:rsidP="001570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2B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570B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1570B7">
        <w:rPr>
          <w:rFonts w:ascii="Times New Roman" w:hAnsi="Times New Roman" w:cs="Times New Roman"/>
          <w:b/>
          <w:sz w:val="28"/>
          <w:szCs w:val="28"/>
        </w:rPr>
        <w:t>Одељење</w:t>
      </w:r>
      <w:proofErr w:type="spellEnd"/>
      <w:r w:rsidR="001570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0B7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1570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0B7">
        <w:rPr>
          <w:rFonts w:ascii="Times New Roman" w:hAnsi="Times New Roman" w:cs="Times New Roman"/>
          <w:b/>
          <w:sz w:val="28"/>
          <w:szCs w:val="28"/>
        </w:rPr>
        <w:t>урбанизам</w:t>
      </w:r>
      <w:proofErr w:type="spellEnd"/>
      <w:r w:rsidR="001570B7">
        <w:rPr>
          <w:rFonts w:ascii="Times New Roman" w:hAnsi="Times New Roman" w:cs="Times New Roman"/>
          <w:b/>
          <w:sz w:val="28"/>
          <w:szCs w:val="28"/>
        </w:rPr>
        <w:t xml:space="preserve"> и имовинско правне послове</w:t>
      </w:r>
    </w:p>
    <w:p w:rsidR="000C15D9" w:rsidRPr="004762BC" w:rsidRDefault="000C15D9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5D9" w:rsidRPr="008A2E43" w:rsidRDefault="000C15D9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62BC">
        <w:rPr>
          <w:rFonts w:ascii="Times New Roman" w:hAnsi="Times New Roman" w:cs="Times New Roman"/>
          <w:b/>
          <w:sz w:val="28"/>
          <w:szCs w:val="28"/>
        </w:rPr>
        <w:t>У складу са чланом 45а.</w:t>
      </w:r>
      <w:proofErr w:type="gramEnd"/>
      <w:r w:rsidRPr="00476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Закона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планирању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изградњи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(„</w:t>
      </w:r>
      <w:proofErr w:type="spellStart"/>
      <w:r w:rsidRPr="004762BC">
        <w:rPr>
          <w:rFonts w:ascii="Times New Roman" w:hAnsi="Times New Roman" w:cs="Times New Roman"/>
          <w:b/>
          <w:sz w:val="28"/>
          <w:szCs w:val="28"/>
        </w:rPr>
        <w:t>Сл</w:t>
      </w:r>
      <w:proofErr w:type="spellEnd"/>
      <w:r w:rsidRPr="004762BC">
        <w:rPr>
          <w:rFonts w:ascii="Times New Roman" w:hAnsi="Times New Roman" w:cs="Times New Roman"/>
          <w:b/>
          <w:sz w:val="28"/>
          <w:szCs w:val="28"/>
        </w:rPr>
        <w:t>. гласник РС“, бр. 72/09</w:t>
      </w:r>
      <w:proofErr w:type="gramStart"/>
      <w:r w:rsidRPr="004762BC">
        <w:rPr>
          <w:rFonts w:ascii="Times New Roman" w:hAnsi="Times New Roman" w:cs="Times New Roman"/>
          <w:b/>
          <w:sz w:val="28"/>
          <w:szCs w:val="28"/>
        </w:rPr>
        <w:t>,81</w:t>
      </w:r>
      <w:proofErr w:type="gramEnd"/>
      <w:r w:rsidRPr="004762BC">
        <w:rPr>
          <w:rFonts w:ascii="Times New Roman" w:hAnsi="Times New Roman" w:cs="Times New Roman"/>
          <w:b/>
          <w:sz w:val="28"/>
          <w:szCs w:val="28"/>
        </w:rPr>
        <w:t>/09,64/10-УС,24/11,121/12,42/13-УС,50/</w:t>
      </w:r>
      <w:r w:rsidR="008A2E43">
        <w:rPr>
          <w:rFonts w:ascii="Times New Roman" w:hAnsi="Times New Roman" w:cs="Times New Roman"/>
          <w:b/>
          <w:sz w:val="28"/>
          <w:szCs w:val="28"/>
        </w:rPr>
        <w:t xml:space="preserve">13-УС,98/13-УС,132/14 и 145/14) и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чланом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39.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Правилника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садржини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начину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поступку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израде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докумената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просторног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урбанистичког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планирања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(“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Сл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>. гласник РС“, бр.64/2015)</w:t>
      </w:r>
    </w:p>
    <w:p w:rsidR="000C15D9" w:rsidRPr="004762BC" w:rsidRDefault="000C15D9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5D9" w:rsidRPr="004762BC" w:rsidRDefault="000C15D9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2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gramStart"/>
      <w:r w:rsidRPr="004762B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4762BC">
        <w:rPr>
          <w:rFonts w:ascii="Times New Roman" w:hAnsi="Times New Roman" w:cs="Times New Roman"/>
          <w:b/>
          <w:sz w:val="28"/>
          <w:szCs w:val="28"/>
        </w:rPr>
        <w:t xml:space="preserve"> г л а ш а в а</w:t>
      </w:r>
    </w:p>
    <w:p w:rsidR="008A2E43" w:rsidRPr="008A2E43" w:rsidRDefault="000C15D9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2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РАНИ ЈАВНИ УВИД</w:t>
      </w:r>
    </w:p>
    <w:p w:rsidR="008A2E43" w:rsidRDefault="008A2E43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E2BF5" w:rsidRPr="00476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5D9" w:rsidRPr="004762BC">
        <w:rPr>
          <w:rFonts w:ascii="Times New Roman" w:hAnsi="Times New Roman" w:cs="Times New Roman"/>
          <w:b/>
          <w:sz w:val="28"/>
          <w:szCs w:val="28"/>
        </w:rPr>
        <w:t>ПОВОДОМ ИЗРАДЕ</w:t>
      </w:r>
      <w:r w:rsidR="005E2BF5" w:rsidRPr="004762BC">
        <w:rPr>
          <w:rFonts w:ascii="Times New Roman" w:hAnsi="Times New Roman" w:cs="Times New Roman"/>
          <w:b/>
          <w:sz w:val="28"/>
          <w:szCs w:val="28"/>
        </w:rPr>
        <w:t xml:space="preserve"> ПЛАНА ДЕТАЉНЕ РЕГУЛАЦИЈЕ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A2E43" w:rsidRDefault="008A2E43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ЛОКАЛИТЕТА „СПОМЕНИК“ УЗ СРП „ОБЕДСКА БАРА“</w:t>
      </w:r>
    </w:p>
    <w:p w:rsidR="000C15D9" w:rsidRPr="008A2E43" w:rsidRDefault="008A2E43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У КО АШАЊА</w:t>
      </w:r>
    </w:p>
    <w:p w:rsidR="004762BC" w:rsidRDefault="004762BC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2BC" w:rsidRDefault="004762BC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јавни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увид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трајању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9C717A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9C717A">
        <w:rPr>
          <w:rFonts w:ascii="Times New Roman" w:hAnsi="Times New Roman" w:cs="Times New Roman"/>
          <w:b/>
          <w:sz w:val="28"/>
          <w:szCs w:val="28"/>
        </w:rPr>
        <w:t xml:space="preserve"> 15 </w:t>
      </w:r>
      <w:proofErr w:type="spellStart"/>
      <w:r w:rsidR="009C717A">
        <w:rPr>
          <w:rFonts w:ascii="Times New Roman" w:hAnsi="Times New Roman" w:cs="Times New Roman"/>
          <w:b/>
          <w:sz w:val="28"/>
          <w:szCs w:val="28"/>
        </w:rPr>
        <w:t>дана</w:t>
      </w:r>
      <w:proofErr w:type="spellEnd"/>
      <w:r w:rsidR="009C71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717A">
        <w:rPr>
          <w:rFonts w:ascii="Times New Roman" w:hAnsi="Times New Roman" w:cs="Times New Roman"/>
          <w:b/>
          <w:sz w:val="28"/>
          <w:szCs w:val="28"/>
        </w:rPr>
        <w:t>одржаће</w:t>
      </w:r>
      <w:proofErr w:type="spellEnd"/>
      <w:r w:rsidR="009C71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717A"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 w:rsidR="009C71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717A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9C717A">
        <w:rPr>
          <w:rFonts w:ascii="Times New Roman" w:hAnsi="Times New Roman" w:cs="Times New Roman"/>
          <w:b/>
          <w:sz w:val="28"/>
          <w:szCs w:val="28"/>
        </w:rPr>
        <w:t xml:space="preserve"> 17 </w:t>
      </w:r>
      <w:proofErr w:type="spellStart"/>
      <w:r w:rsidR="009C717A">
        <w:rPr>
          <w:rFonts w:ascii="Times New Roman" w:hAnsi="Times New Roman" w:cs="Times New Roman"/>
          <w:b/>
          <w:sz w:val="28"/>
          <w:szCs w:val="28"/>
        </w:rPr>
        <w:t>новембра</w:t>
      </w:r>
      <w:proofErr w:type="spellEnd"/>
      <w:r w:rsidR="009C71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717A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9C717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358E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C71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9C717A">
        <w:rPr>
          <w:rFonts w:ascii="Times New Roman" w:hAnsi="Times New Roman" w:cs="Times New Roman"/>
          <w:b/>
          <w:sz w:val="28"/>
          <w:szCs w:val="28"/>
        </w:rPr>
        <w:t>децембра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 2016</w:t>
      </w:r>
      <w:proofErr w:type="gramEnd"/>
      <w:r w:rsidR="008A2E4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одине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62BC" w:rsidRDefault="004762BC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Елаборат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јавни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увид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детаљне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регулације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 локалитета „Споменик“ уз СРП „Обедска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бара</w:t>
      </w:r>
      <w:proofErr w:type="spellEnd"/>
      <w:r w:rsidR="008A2E43">
        <w:rPr>
          <w:rFonts w:ascii="Times New Roman" w:hAnsi="Times New Roman" w:cs="Times New Roman"/>
          <w:b/>
          <w:sz w:val="28"/>
          <w:szCs w:val="28"/>
        </w:rPr>
        <w:t xml:space="preserve">“ у КО </w:t>
      </w:r>
      <w:proofErr w:type="spellStart"/>
      <w:r w:rsidR="008A2E43">
        <w:rPr>
          <w:rFonts w:ascii="Times New Roman" w:hAnsi="Times New Roman" w:cs="Times New Roman"/>
          <w:b/>
          <w:sz w:val="28"/>
          <w:szCs w:val="28"/>
        </w:rPr>
        <w:t>Ашања</w:t>
      </w:r>
      <w:proofErr w:type="spellEnd"/>
      <w:r w:rsidR="009358E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биће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изложен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јавни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увид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сваког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радног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згради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Општине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Општинског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већа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Пећинцима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Слободана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Бајића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број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5.</w:t>
      </w:r>
    </w:p>
    <w:p w:rsidR="004762BC" w:rsidRDefault="004762BC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Заинтересована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физичка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вршити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јавни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увид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достављати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примедбе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сугестије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писаном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облику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1E04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EC1E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1E04">
        <w:rPr>
          <w:rFonts w:ascii="Times New Roman" w:hAnsi="Times New Roman" w:cs="Times New Roman"/>
          <w:b/>
          <w:sz w:val="28"/>
          <w:szCs w:val="28"/>
        </w:rPr>
        <w:t>адресу</w:t>
      </w:r>
      <w:proofErr w:type="spellEnd"/>
      <w:r w:rsidR="00EC1E0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EC1E04">
        <w:rPr>
          <w:rFonts w:ascii="Times New Roman" w:hAnsi="Times New Roman" w:cs="Times New Roman"/>
          <w:b/>
          <w:sz w:val="28"/>
          <w:szCs w:val="28"/>
        </w:rPr>
        <w:t>Одељење</w:t>
      </w:r>
      <w:proofErr w:type="spellEnd"/>
      <w:r w:rsidR="00EC1E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1E04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EC1E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1E04">
        <w:rPr>
          <w:rFonts w:ascii="Times New Roman" w:hAnsi="Times New Roman" w:cs="Times New Roman"/>
          <w:b/>
          <w:sz w:val="28"/>
          <w:szCs w:val="28"/>
        </w:rPr>
        <w:t>урбанизам</w:t>
      </w:r>
      <w:proofErr w:type="spellEnd"/>
      <w:r w:rsidR="00EC1E0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EC1E04">
        <w:rPr>
          <w:rFonts w:ascii="Times New Roman" w:hAnsi="Times New Roman" w:cs="Times New Roman"/>
          <w:b/>
          <w:sz w:val="28"/>
          <w:szCs w:val="28"/>
        </w:rPr>
        <w:t>имовинско</w:t>
      </w:r>
      <w:proofErr w:type="spellEnd"/>
      <w:r w:rsidR="00EC1E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1E04">
        <w:rPr>
          <w:rFonts w:ascii="Times New Roman" w:hAnsi="Times New Roman" w:cs="Times New Roman"/>
          <w:b/>
          <w:sz w:val="28"/>
          <w:szCs w:val="28"/>
        </w:rPr>
        <w:t>правне</w:t>
      </w:r>
      <w:proofErr w:type="spellEnd"/>
      <w:r w:rsidR="00EC1E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EC1E04">
        <w:rPr>
          <w:rFonts w:ascii="Times New Roman" w:hAnsi="Times New Roman" w:cs="Times New Roman"/>
          <w:b/>
          <w:sz w:val="28"/>
          <w:szCs w:val="28"/>
        </w:rPr>
        <w:t>послове</w:t>
      </w:r>
      <w:proofErr w:type="spellEnd"/>
      <w:r w:rsidR="00EC1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Општинске</w:t>
      </w:r>
      <w:proofErr w:type="spellEnd"/>
      <w:proofErr w:type="gram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управе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општине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Пећинци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Пећинцима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улица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Слободана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Бајића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број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5.,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закључно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A8E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="00D50A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17A">
        <w:rPr>
          <w:rFonts w:ascii="Times New Roman" w:hAnsi="Times New Roman" w:cs="Times New Roman"/>
          <w:b/>
          <w:sz w:val="28"/>
          <w:szCs w:val="28"/>
        </w:rPr>
        <w:t>1. децембром</w:t>
      </w:r>
      <w:r w:rsidR="00EC1E04">
        <w:rPr>
          <w:rFonts w:ascii="Times New Roman" w:hAnsi="Times New Roman" w:cs="Times New Roman"/>
          <w:b/>
          <w:sz w:val="28"/>
          <w:szCs w:val="28"/>
        </w:rPr>
        <w:t xml:space="preserve">  2016. </w:t>
      </w:r>
      <w:proofErr w:type="gramStart"/>
      <w:r w:rsidR="00EC1E04">
        <w:rPr>
          <w:rFonts w:ascii="Times New Roman" w:hAnsi="Times New Roman" w:cs="Times New Roman"/>
          <w:b/>
          <w:sz w:val="28"/>
          <w:szCs w:val="28"/>
        </w:rPr>
        <w:t>г</w:t>
      </w:r>
      <w:r w:rsidR="004A3B5C">
        <w:rPr>
          <w:rFonts w:ascii="Times New Roman" w:hAnsi="Times New Roman" w:cs="Times New Roman"/>
          <w:b/>
          <w:sz w:val="28"/>
          <w:szCs w:val="28"/>
        </w:rPr>
        <w:t>одине</w:t>
      </w:r>
      <w:proofErr w:type="gramEnd"/>
      <w:r w:rsidR="004A3B5C">
        <w:rPr>
          <w:rFonts w:ascii="Times New Roman" w:hAnsi="Times New Roman" w:cs="Times New Roman"/>
          <w:b/>
          <w:sz w:val="28"/>
          <w:szCs w:val="28"/>
        </w:rPr>
        <w:t>.</w:t>
      </w:r>
    </w:p>
    <w:p w:rsidR="004A3B5C" w:rsidRPr="004762BC" w:rsidRDefault="004A3B5C" w:rsidP="003E1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 достављене писмене примедбе и сугестије саставни су део Извештаја о обављеном раном јавном увиду и могу утицати на планска решења.</w:t>
      </w:r>
    </w:p>
    <w:p w:rsidR="004762BC" w:rsidRDefault="004762BC" w:rsidP="003E1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2BC" w:rsidRPr="004762BC" w:rsidRDefault="004762BC" w:rsidP="003E1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434" w:rsidRPr="003E1434" w:rsidRDefault="003E1434" w:rsidP="003E1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1434" w:rsidRPr="003E1434" w:rsidSect="00A700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E1434"/>
    <w:rsid w:val="000C15D9"/>
    <w:rsid w:val="001570B7"/>
    <w:rsid w:val="00365D44"/>
    <w:rsid w:val="003E1434"/>
    <w:rsid w:val="00407EFB"/>
    <w:rsid w:val="004762BC"/>
    <w:rsid w:val="00495210"/>
    <w:rsid w:val="004A3B5C"/>
    <w:rsid w:val="005E2BF5"/>
    <w:rsid w:val="00754E29"/>
    <w:rsid w:val="008A2E43"/>
    <w:rsid w:val="009358E5"/>
    <w:rsid w:val="009C717A"/>
    <w:rsid w:val="009F3DF8"/>
    <w:rsid w:val="00A70060"/>
    <w:rsid w:val="00D50A8E"/>
    <w:rsid w:val="00EC1E04"/>
    <w:rsid w:val="00ED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Urbanizam Nacelnik</dc:creator>
  <cp:lastModifiedBy>Urbanizam Nacelnik</cp:lastModifiedBy>
  <cp:revision>12</cp:revision>
  <cp:lastPrinted>2016-11-08T11:02:00Z</cp:lastPrinted>
  <dcterms:created xsi:type="dcterms:W3CDTF">2016-03-03T10:48:00Z</dcterms:created>
  <dcterms:modified xsi:type="dcterms:W3CDTF">2016-11-08T11:04:00Z</dcterms:modified>
</cp:coreProperties>
</file>